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A2" w:rsidRDefault="006B2EA2" w:rsidP="006B2EA2">
      <w:pPr>
        <w:rPr>
          <w:rFonts w:ascii="HG丸ｺﾞｼｯｸM-PRO" w:eastAsia="HG丸ｺﾞｼｯｸM-PRO" w:hAnsi="HG丸ｺﾞｼｯｸM-PRO"/>
          <w:b/>
          <w:sz w:val="36"/>
          <w:szCs w:val="36"/>
        </w:rPr>
      </w:pPr>
      <w:r w:rsidRPr="006B2EA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8240" behindDoc="1" locked="0" layoutInCell="1" allowOverlap="1" wp14:anchorId="25BFDAC0" wp14:editId="4C37CA9F">
                <wp:simplePos x="0" y="0"/>
                <wp:positionH relativeFrom="column">
                  <wp:posOffset>252095</wp:posOffset>
                </wp:positionH>
                <wp:positionV relativeFrom="paragraph">
                  <wp:posOffset>361561</wp:posOffset>
                </wp:positionV>
                <wp:extent cx="6086475" cy="1405160"/>
                <wp:effectExtent l="0" t="0" r="9525" b="5080"/>
                <wp:wrapNone/>
                <wp:docPr id="2" name="角丸四角形 2"/>
                <wp:cNvGraphicFramePr/>
                <a:graphic xmlns:a="http://schemas.openxmlformats.org/drawingml/2006/main">
                  <a:graphicData uri="http://schemas.microsoft.com/office/word/2010/wordprocessingShape">
                    <wps:wsp>
                      <wps:cNvSpPr/>
                      <wps:spPr>
                        <a:xfrm>
                          <a:off x="0" y="0"/>
                          <a:ext cx="6086475" cy="140516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F3816" id="角丸四角形 2" o:spid="_x0000_s1026" style="position:absolute;left:0;text-align:left;margin-left:19.85pt;margin-top:28.45pt;width:479.25pt;height:1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ifuQIAALQFAAAOAAAAZHJzL2Uyb0RvYy54bWysVM1u2zAMvg/YOwi6r7aDJO2COkXQosOA&#10;ri3aDj0rshwbkERNUuJkj7HrbrvsFXrZ26zAHmOU/NOfFTsMu8iiSH4kP5M8PNoqSTbCuhp0TrO9&#10;lBKhORS1XuX0483pmwNKnGe6YBK0yOlOOHo0f/3qsDEzMYIKZCEsQRDtZo3JaeW9mSWJ45VQzO2B&#10;ERqVJVjFPIp2lRSWNYiuZDJK02nSgC2MBS6cw9eTVknnEb8sBfcXZemEJzKnmJuPp43nMpzJ/JDN&#10;VpaZquZdGuwfslCs1hh0gDphnpG1rf+AUjW34KD0exxUAmVZcxFrwGqy9Fk11xUzItaC5Dgz0OT+&#10;Hyw/31xaUhc5HVGimcJf9Ov7l593d/dfv+Ll/sc3MgokNcbN0PbaXNpOcngNFW9Lq8IXayHbSOxu&#10;IFZsPeH4OE0PpuP9CSUcddk4nWTTSH3y4G6s8+8EKBIuObWw1sUV/r7IKtucOY9x0b63CyEdyLo4&#10;raWMQmgZcSwt2TD82ctVFl3lWn2Aon07mKRpHzd2WDCPqE+QpA54GgJyGzS8JIGCtuh48zspgp3U&#10;V6JEBrHMUYw4ILdBGedC+zYZV7FCtM8hlZdziYABucT4A3YH8LTIHrvNsrMPriK2/uCc/i2x1nnw&#10;iJFB+8FZ1RrsSwASq+oit/Y9SS01gaUlFDvsLwvt4DnDT2v8v2fM+UtmcdJwJnF7+As8SglNTqG7&#10;UVKB/fzSe7DHAUAtJQ1Obk7dpzWzghL5XuNovM3G4zDqURhP9kco2Mea5WONXqtjwH7JcE8ZHq/B&#10;3sv+WlpQt7hkFiEqqpjmGDun3NteOPbtRsE1xcViEc1wvA3zZ/ra8AAeWA2te7O9ZdZ0Te5xPs6h&#10;n3I2e9bmrW3w1LBYeyjrOAMPvHZ842qITdytsbB7HsvR6mHZzn8DAAD//wMAUEsDBBQABgAIAAAA&#10;IQDt7VGj3gAAAAkBAAAPAAAAZHJzL2Rvd25yZXYueG1sTI/BbsIwDIbvk/YOkSftNlKKBrQ0RQg0&#10;abdpbJfdQmPaQuJUTQplTz/vtN1s/b8+fy7Wo7Pign1oPSmYThIQSJU3LdUKPj9enpYgQtRktPWE&#10;Cm4YYF3e3xU6N/5K73jZx1owhEKuFTQxdrmUoWrQ6TDxHRJnR987HXnta2l6fWW4szJNkrl0uiW+&#10;0OgOtw1W5/3gFMxmrb0N37F+nX4hvXV0klu/U+rxYdysQEQc418ZfvVZHUp2OviBTBCWGdmCmwqe&#10;5xkIzrNsmYI4KEgXPMiykP8/KH8AAAD//wMAUEsBAi0AFAAGAAgAAAAhALaDOJL+AAAA4QEAABMA&#10;AAAAAAAAAAAAAAAAAAAAAFtDb250ZW50X1R5cGVzXS54bWxQSwECLQAUAAYACAAAACEAOP0h/9YA&#10;AACUAQAACwAAAAAAAAAAAAAAAAAvAQAAX3JlbHMvLnJlbHNQSwECLQAUAAYACAAAACEAUzXIn7kC&#10;AAC0BQAADgAAAAAAAAAAAAAAAAAuAgAAZHJzL2Uyb0RvYy54bWxQSwECLQAUAAYACAAAACEA7e1R&#10;o94AAAAJAQAADwAAAAAAAAAAAAAAAAATBQAAZHJzL2Rvd25yZXYueG1sUEsFBgAAAAAEAAQA8wAA&#10;AB4GAAAAAA==&#10;" fillcolor="#d8d8d8 [2732]" stroked="f" strokeweight="2pt"/>
            </w:pict>
          </mc:Fallback>
        </mc:AlternateContent>
      </w:r>
    </w:p>
    <w:p w:rsidR="006B2EA2" w:rsidRDefault="006B2EA2" w:rsidP="006B2EA2">
      <w:pPr>
        <w:jc w:val="center"/>
        <w:rPr>
          <w:rFonts w:ascii="HG丸ｺﾞｼｯｸM-PRO" w:eastAsia="HG丸ｺﾞｼｯｸM-PRO" w:hAnsi="HG丸ｺﾞｼｯｸM-PRO"/>
          <w:b/>
          <w:sz w:val="16"/>
          <w:szCs w:val="16"/>
        </w:rPr>
      </w:pPr>
      <w:r w:rsidRPr="006B2EA2">
        <w:rPr>
          <w:rFonts w:ascii="HG丸ｺﾞｼｯｸM-PRO" w:eastAsia="HG丸ｺﾞｼｯｸM-PRO" w:hAnsi="HG丸ｺﾞｼｯｸM-PRO" w:hint="eastAsia"/>
          <w:b/>
          <w:sz w:val="36"/>
          <w:szCs w:val="36"/>
        </w:rPr>
        <w:t>令和 ２ 年度 S-tep キッズ保護者様向け</w:t>
      </w:r>
    </w:p>
    <w:p w:rsidR="006B2EA2" w:rsidRPr="006B2EA2" w:rsidRDefault="006B2EA2" w:rsidP="006B2EA2">
      <w:pPr>
        <w:jc w:val="center"/>
        <w:rPr>
          <w:rFonts w:ascii="HG丸ｺﾞｼｯｸM-PRO" w:eastAsia="HG丸ｺﾞｼｯｸM-PRO" w:hAnsi="HG丸ｺﾞｼｯｸM-PRO"/>
          <w:b/>
          <w:sz w:val="16"/>
          <w:szCs w:val="16"/>
        </w:rPr>
      </w:pPr>
    </w:p>
    <w:p w:rsidR="006B2EA2" w:rsidRPr="006B2EA2" w:rsidRDefault="006B2EA2" w:rsidP="006B2EA2">
      <w:pPr>
        <w:jc w:val="center"/>
        <w:rPr>
          <w:rFonts w:ascii="HG丸ｺﾞｼｯｸM-PRO" w:eastAsia="HG丸ｺﾞｼｯｸM-PRO" w:hAnsi="HG丸ｺﾞｼｯｸM-PRO"/>
          <w:b/>
          <w:sz w:val="36"/>
          <w:szCs w:val="36"/>
        </w:rPr>
      </w:pPr>
      <w:r w:rsidRPr="006B2EA2">
        <w:rPr>
          <w:rFonts w:ascii="HG丸ｺﾞｼｯｸM-PRO" w:eastAsia="HG丸ｺﾞｼｯｸM-PRO" w:hAnsi="HG丸ｺﾞｼｯｸM-PRO" w:hint="eastAsia"/>
          <w:b/>
          <w:sz w:val="36"/>
          <w:szCs w:val="36"/>
        </w:rPr>
        <w:t>放課後等デイサービス評価アンケートを受けて</w:t>
      </w:r>
    </w:p>
    <w:p w:rsidR="006B2EA2" w:rsidRPr="00CE2F4D" w:rsidRDefault="006B2EA2" w:rsidP="006B2EA2">
      <w:pPr>
        <w:rPr>
          <w:rFonts w:ascii="HG丸ｺﾞｼｯｸM-PRO" w:eastAsia="HG丸ｺﾞｼｯｸM-PRO" w:hAnsi="HG丸ｺﾞｼｯｸM-PRO"/>
          <w:sz w:val="26"/>
          <w:szCs w:val="26"/>
        </w:rPr>
      </w:pPr>
      <w:bookmarkStart w:id="0" w:name="_GoBack"/>
      <w:bookmarkEnd w:id="0"/>
    </w:p>
    <w:p w:rsidR="006B2EA2" w:rsidRPr="00CE2F4D" w:rsidRDefault="006B2EA2" w:rsidP="00CE2F4D">
      <w:pPr>
        <w:ind w:firstLineChars="1750" w:firstLine="4550"/>
        <w:rPr>
          <w:rFonts w:ascii="HG丸ｺﾞｼｯｸM-PRO" w:eastAsia="HG丸ｺﾞｼｯｸM-PRO" w:hAnsi="HG丸ｺﾞｼｯｸM-PRO"/>
          <w:color w:val="0070C0"/>
          <w:sz w:val="26"/>
          <w:szCs w:val="26"/>
        </w:rPr>
      </w:pPr>
      <w:r w:rsidRPr="00CE2F4D">
        <w:rPr>
          <w:rFonts w:ascii="HG丸ｺﾞｼｯｸM-PRO" w:eastAsia="HG丸ｺﾞｼｯｸM-PRO" w:hAnsi="HG丸ｺﾞｼｯｸM-PRO" w:hint="eastAsia"/>
          <w:color w:val="0070C0"/>
          <w:sz w:val="26"/>
          <w:szCs w:val="26"/>
        </w:rPr>
        <w:t>※本アンケートはキッズⅠとⅡを合算しています</w:t>
      </w:r>
    </w:p>
    <w:p w:rsidR="006B2EA2" w:rsidRPr="006B2EA2" w:rsidRDefault="006B2EA2" w:rsidP="006B2EA2">
      <w:pPr>
        <w:rPr>
          <w:rFonts w:ascii="HG丸ｺﾞｼｯｸM-PRO" w:eastAsia="HG丸ｺﾞｼｯｸM-PRO" w:hAnsi="HG丸ｺﾞｼｯｸM-PRO"/>
          <w:sz w:val="27"/>
          <w:szCs w:val="27"/>
        </w:rPr>
      </w:pPr>
      <w:r w:rsidRPr="006B2EA2">
        <w:rPr>
          <w:rFonts w:ascii="HG丸ｺﾞｼｯｸM-PRO" w:eastAsia="HG丸ｺﾞｼｯｸM-PRO" w:hAnsi="HG丸ｺﾞｼｯｸM-PRO" w:hint="eastAsia"/>
          <w:sz w:val="27"/>
          <w:szCs w:val="27"/>
        </w:rPr>
        <w:t>①子どもたちの活動等のスペースが十分に確保されているか</w:t>
      </w:r>
    </w:p>
    <w:p w:rsidR="006B2EA2" w:rsidRDefault="006B2EA2" w:rsidP="006B2EA2">
      <w:pPr>
        <w:ind w:left="270" w:hangingChars="100" w:hanging="270"/>
        <w:rPr>
          <w:rFonts w:ascii="HG丸ｺﾞｼｯｸM-PRO" w:eastAsia="HG丸ｺﾞｼｯｸM-PRO" w:hAnsi="HG丸ｺﾞｼｯｸM-PRO"/>
          <w:sz w:val="27"/>
          <w:szCs w:val="27"/>
        </w:rPr>
      </w:pPr>
      <w:r w:rsidRPr="006B2EA2">
        <w:rPr>
          <w:rFonts w:ascii="HG丸ｺﾞｼｯｸM-PRO" w:eastAsia="HG丸ｺﾞｼｯｸM-PRO" w:hAnsi="HG丸ｺﾞｼｯｸM-PRO" w:hint="eastAsia"/>
          <w:sz w:val="27"/>
          <w:szCs w:val="27"/>
        </w:rPr>
        <w:t>・</w:t>
      </w:r>
      <w:r>
        <w:rPr>
          <w:rFonts w:ascii="HG丸ｺﾞｼｯｸM-PRO" w:eastAsia="HG丸ｺﾞｼｯｸM-PRO" w:hAnsi="HG丸ｺﾞｼｯｸM-PRO" w:hint="eastAsia"/>
          <w:sz w:val="27"/>
          <w:szCs w:val="27"/>
        </w:rPr>
        <w:t>落ち着く雰囲気、クールダウンできる室内でのスペースがパーテーション、</w:t>
      </w:r>
    </w:p>
    <w:p w:rsidR="006B2EA2" w:rsidRPr="006B2EA2" w:rsidRDefault="006B2EA2" w:rsidP="006B2EA2">
      <w:pPr>
        <w:ind w:leftChars="100" w:left="210" w:firstLineChars="100" w:firstLine="270"/>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ソファなどあるとより良いのかと思います。</w:t>
      </w:r>
    </w:p>
    <w:p w:rsidR="006B2EA2" w:rsidRDefault="006B2EA2" w:rsidP="006B2EA2">
      <w:pPr>
        <w:rPr>
          <w:rFonts w:ascii="HG丸ｺﾞｼｯｸM-PRO" w:eastAsia="HG丸ｺﾞｼｯｸM-PRO" w:hAnsi="HG丸ｺﾞｼｯｸM-PRO"/>
          <w:color w:val="FF0000"/>
          <w:sz w:val="27"/>
          <w:szCs w:val="27"/>
        </w:rPr>
      </w:pPr>
      <w:r w:rsidRPr="006B2EA2">
        <w:rPr>
          <w:rFonts w:ascii="HG丸ｺﾞｼｯｸM-PRO" w:eastAsia="HG丸ｺﾞｼｯｸM-PRO" w:hAnsi="HG丸ｺﾞｼｯｸM-PRO" w:hint="eastAsia"/>
          <w:color w:val="FF0000"/>
          <w:sz w:val="27"/>
          <w:szCs w:val="27"/>
        </w:rPr>
        <w:t>※いつも S-tep キッズをご利用いただき、ありがとうございます。</w:t>
      </w:r>
    </w:p>
    <w:p w:rsidR="00B40AE0" w:rsidRDefault="00B40AE0" w:rsidP="006B2EA2">
      <w:pPr>
        <w:rPr>
          <w:rFonts w:ascii="HG丸ｺﾞｼｯｸM-PRO" w:eastAsia="HG丸ｺﾞｼｯｸM-PRO" w:hAnsi="HG丸ｺﾞｼｯｸM-PRO"/>
          <w:color w:val="FF0000"/>
          <w:sz w:val="27"/>
          <w:szCs w:val="27"/>
        </w:rPr>
      </w:pPr>
      <w:r>
        <w:rPr>
          <w:rFonts w:ascii="HG丸ｺﾞｼｯｸM-PRO" w:eastAsia="HG丸ｺﾞｼｯｸM-PRO" w:hAnsi="HG丸ｺﾞｼｯｸM-PRO" w:hint="eastAsia"/>
          <w:color w:val="FF0000"/>
          <w:sz w:val="27"/>
          <w:szCs w:val="27"/>
        </w:rPr>
        <w:t xml:space="preserve">　各活動スペースには可動式のパーテーションを数個ずつ常備しています。</w:t>
      </w:r>
    </w:p>
    <w:p w:rsidR="00B40AE0" w:rsidRPr="00B40AE0" w:rsidRDefault="00B40AE0" w:rsidP="00B40AE0">
      <w:pPr>
        <w:ind w:left="270" w:hangingChars="100" w:hanging="270"/>
        <w:rPr>
          <w:rFonts w:ascii="HG丸ｺﾞｼｯｸM-PRO" w:eastAsia="HG丸ｺﾞｼｯｸM-PRO" w:hAnsi="HG丸ｺﾞｼｯｸM-PRO"/>
          <w:color w:val="FF0000"/>
          <w:sz w:val="27"/>
          <w:szCs w:val="27"/>
        </w:rPr>
      </w:pPr>
      <w:r>
        <w:rPr>
          <w:rFonts w:ascii="HG丸ｺﾞｼｯｸM-PRO" w:eastAsia="HG丸ｺﾞｼｯｸM-PRO" w:hAnsi="HG丸ｺﾞｼｯｸM-PRO" w:hint="eastAsia"/>
          <w:color w:val="FF0000"/>
          <w:sz w:val="27"/>
          <w:szCs w:val="27"/>
        </w:rPr>
        <w:t xml:space="preserve">　児童さんの調子や気持ちを判断し、必要であれば移動させ、隔離された空間を作れるようにさせていただいています。</w:t>
      </w:r>
    </w:p>
    <w:p w:rsidR="00B40AE0" w:rsidRDefault="006B2EA2" w:rsidP="00B40AE0">
      <w:pPr>
        <w:ind w:firstLineChars="100" w:firstLine="270"/>
        <w:rPr>
          <w:rFonts w:ascii="HG丸ｺﾞｼｯｸM-PRO" w:eastAsia="HG丸ｺﾞｼｯｸM-PRO" w:hAnsi="HG丸ｺﾞｼｯｸM-PRO"/>
          <w:color w:val="FF0000"/>
          <w:sz w:val="27"/>
          <w:szCs w:val="27"/>
        </w:rPr>
      </w:pPr>
      <w:r w:rsidRPr="006B2EA2">
        <w:rPr>
          <w:rFonts w:ascii="HG丸ｺﾞｼｯｸM-PRO" w:eastAsia="HG丸ｺﾞｼｯｸM-PRO" w:hAnsi="HG丸ｺﾞｼｯｸM-PRO" w:hint="eastAsia"/>
          <w:color w:val="FF0000"/>
          <w:sz w:val="27"/>
          <w:szCs w:val="27"/>
        </w:rPr>
        <w:t>今後も利用児童さんが安全</w:t>
      </w:r>
      <w:r w:rsidR="00B40AE0">
        <w:rPr>
          <w:rFonts w:ascii="HG丸ｺﾞｼｯｸM-PRO" w:eastAsia="HG丸ｺﾞｼｯｸM-PRO" w:hAnsi="HG丸ｺﾞｼｯｸM-PRO" w:hint="eastAsia"/>
          <w:color w:val="FF0000"/>
          <w:sz w:val="27"/>
          <w:szCs w:val="27"/>
        </w:rPr>
        <w:t>かつ安心して</w:t>
      </w:r>
      <w:r w:rsidRPr="006B2EA2">
        <w:rPr>
          <w:rFonts w:ascii="HG丸ｺﾞｼｯｸM-PRO" w:eastAsia="HG丸ｺﾞｼｯｸM-PRO" w:hAnsi="HG丸ｺﾞｼｯｸM-PRO" w:hint="eastAsia"/>
          <w:color w:val="FF0000"/>
          <w:sz w:val="27"/>
          <w:szCs w:val="27"/>
        </w:rPr>
        <w:t>すごしてもらえる環境作りに努めて</w:t>
      </w:r>
    </w:p>
    <w:p w:rsidR="00B1601B" w:rsidRDefault="006B2EA2" w:rsidP="00B40AE0">
      <w:pPr>
        <w:ind w:firstLineChars="100" w:firstLine="270"/>
        <w:rPr>
          <w:rFonts w:ascii="HG丸ｺﾞｼｯｸM-PRO" w:eastAsia="HG丸ｺﾞｼｯｸM-PRO" w:hAnsi="HG丸ｺﾞｼｯｸM-PRO"/>
          <w:color w:val="FF0000"/>
          <w:sz w:val="27"/>
          <w:szCs w:val="27"/>
        </w:rPr>
      </w:pPr>
      <w:r w:rsidRPr="006B2EA2">
        <w:rPr>
          <w:rFonts w:ascii="HG丸ｺﾞｼｯｸM-PRO" w:eastAsia="HG丸ｺﾞｼｯｸM-PRO" w:hAnsi="HG丸ｺﾞｼｯｸM-PRO" w:hint="eastAsia"/>
          <w:color w:val="FF0000"/>
          <w:sz w:val="27"/>
          <w:szCs w:val="27"/>
        </w:rPr>
        <w:t>まいります。</w:t>
      </w:r>
    </w:p>
    <w:p w:rsidR="009C11A5" w:rsidRDefault="009C11A5" w:rsidP="009C11A5">
      <w:pPr>
        <w:rPr>
          <w:rFonts w:ascii="HG丸ｺﾞｼｯｸM-PRO" w:eastAsia="HG丸ｺﾞｼｯｸM-PRO" w:hAnsi="HG丸ｺﾞｼｯｸM-PRO"/>
          <w:color w:val="FF0000"/>
          <w:sz w:val="27"/>
          <w:szCs w:val="27"/>
        </w:rPr>
      </w:pPr>
    </w:p>
    <w:p w:rsidR="009C11A5" w:rsidRDefault="009C11A5" w:rsidP="009C11A5">
      <w:pPr>
        <w:rPr>
          <w:rFonts w:ascii="HG丸ｺﾞｼｯｸM-PRO" w:eastAsia="HG丸ｺﾞｼｯｸM-PRO" w:hAnsi="HG丸ｺﾞｼｯｸM-PRO"/>
          <w:sz w:val="27"/>
          <w:szCs w:val="27"/>
        </w:rPr>
      </w:pPr>
      <w:r w:rsidRPr="009C11A5">
        <w:rPr>
          <w:rFonts w:ascii="HG丸ｺﾞｼｯｸM-PRO" w:eastAsia="HG丸ｺﾞｼｯｸM-PRO" w:hAnsi="HG丸ｺﾞｼｯｸM-PRO" w:hint="eastAsia"/>
          <w:sz w:val="27"/>
          <w:szCs w:val="27"/>
        </w:rPr>
        <w:t>⑥</w:t>
      </w:r>
      <w:r>
        <w:rPr>
          <w:rFonts w:ascii="HG丸ｺﾞｼｯｸM-PRO" w:eastAsia="HG丸ｺﾞｼｯｸM-PRO" w:hAnsi="HG丸ｺﾞｼｯｸM-PRO" w:hint="eastAsia"/>
          <w:sz w:val="27"/>
          <w:szCs w:val="27"/>
        </w:rPr>
        <w:t>保護者に対して面談や、育児に関する助言等の支援が行われているか</w:t>
      </w:r>
    </w:p>
    <w:p w:rsidR="009C11A5" w:rsidRDefault="009C11A5" w:rsidP="009C11A5">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・会話ルールの約束を教えてもらったので自宅でも実践しています。</w:t>
      </w:r>
    </w:p>
    <w:p w:rsidR="009C11A5" w:rsidRDefault="009C11A5" w:rsidP="009C11A5">
      <w:pPr>
        <w:rPr>
          <w:rFonts w:ascii="HG丸ｺﾞｼｯｸM-PRO" w:eastAsia="HG丸ｺﾞｼｯｸM-PRO" w:hAnsi="HG丸ｺﾞｼｯｸM-PRO"/>
          <w:color w:val="FF0000"/>
          <w:sz w:val="27"/>
          <w:szCs w:val="27"/>
        </w:rPr>
      </w:pPr>
      <w:r w:rsidRPr="009C11A5">
        <w:rPr>
          <w:rFonts w:ascii="HG丸ｺﾞｼｯｸM-PRO" w:eastAsia="HG丸ｺﾞｼｯｸM-PRO" w:hAnsi="HG丸ｺﾞｼｯｸM-PRO" w:hint="eastAsia"/>
          <w:color w:val="FF0000"/>
          <w:sz w:val="27"/>
          <w:szCs w:val="27"/>
        </w:rPr>
        <w:t>※いつも S-tep キッズをご利用いただき、ありがとうございます。</w:t>
      </w:r>
    </w:p>
    <w:p w:rsidR="009C11A5" w:rsidRPr="009C11A5" w:rsidRDefault="009C11A5" w:rsidP="009C11A5">
      <w:pPr>
        <w:rPr>
          <w:rFonts w:ascii="HG丸ｺﾞｼｯｸM-PRO" w:eastAsia="HG丸ｺﾞｼｯｸM-PRO" w:hAnsi="HG丸ｺﾞｼｯｸM-PRO"/>
          <w:color w:val="FF0000"/>
          <w:sz w:val="27"/>
          <w:szCs w:val="27"/>
        </w:rPr>
      </w:pPr>
      <w:r>
        <w:rPr>
          <w:rFonts w:ascii="HG丸ｺﾞｼｯｸM-PRO" w:eastAsia="HG丸ｺﾞｼｯｸM-PRO" w:hAnsi="HG丸ｺﾞｼｯｸM-PRO" w:hint="eastAsia"/>
          <w:color w:val="FF0000"/>
          <w:sz w:val="27"/>
          <w:szCs w:val="27"/>
        </w:rPr>
        <w:t xml:space="preserve">　こちらでの支援がご家庭でも役に立っているようでとても嬉しく思います。</w:t>
      </w:r>
    </w:p>
    <w:p w:rsidR="009C11A5" w:rsidRDefault="009C11A5" w:rsidP="009C11A5">
      <w:pPr>
        <w:ind w:left="270" w:hangingChars="100" w:hanging="270"/>
        <w:rPr>
          <w:rFonts w:ascii="HG丸ｺﾞｼｯｸM-PRO" w:eastAsia="HG丸ｺﾞｼｯｸM-PRO" w:hAnsi="HG丸ｺﾞｼｯｸM-PRO"/>
          <w:sz w:val="27"/>
          <w:szCs w:val="27"/>
        </w:rPr>
      </w:pPr>
      <w:r w:rsidRPr="009C11A5">
        <w:rPr>
          <w:rFonts w:ascii="HG丸ｺﾞｼｯｸM-PRO" w:eastAsia="HG丸ｺﾞｼｯｸM-PRO" w:hAnsi="HG丸ｺﾞｼｯｸM-PRO" w:hint="eastAsia"/>
          <w:color w:val="FF0000"/>
          <w:sz w:val="27"/>
          <w:szCs w:val="27"/>
        </w:rPr>
        <w:t xml:space="preserve">　</w:t>
      </w:r>
      <w:r>
        <w:rPr>
          <w:rFonts w:ascii="HG丸ｺﾞｼｯｸM-PRO" w:eastAsia="HG丸ｺﾞｼｯｸM-PRO" w:hAnsi="HG丸ｺﾞｼｯｸM-PRO" w:hint="eastAsia"/>
          <w:color w:val="FF0000"/>
          <w:sz w:val="27"/>
          <w:szCs w:val="27"/>
        </w:rPr>
        <w:t>面談等で親御さんからの相談や悩みを聞かせていただくことも多いので、こちらとしても</w:t>
      </w:r>
      <w:r w:rsidR="00051E1D">
        <w:rPr>
          <w:rFonts w:ascii="HG丸ｺﾞｼｯｸM-PRO" w:eastAsia="HG丸ｺﾞｼｯｸM-PRO" w:hAnsi="HG丸ｺﾞｼｯｸM-PRO" w:hint="eastAsia"/>
          <w:color w:val="FF0000"/>
          <w:sz w:val="27"/>
          <w:szCs w:val="27"/>
        </w:rPr>
        <w:t>支援方法</w:t>
      </w:r>
      <w:r>
        <w:rPr>
          <w:rFonts w:ascii="HG丸ｺﾞｼｯｸM-PRO" w:eastAsia="HG丸ｺﾞｼｯｸM-PRO" w:hAnsi="HG丸ｺﾞｼｯｸM-PRO" w:hint="eastAsia"/>
          <w:color w:val="FF0000"/>
          <w:sz w:val="27"/>
          <w:szCs w:val="27"/>
        </w:rPr>
        <w:t>や解決策をスタッフ</w:t>
      </w:r>
      <w:r w:rsidR="00051E1D">
        <w:rPr>
          <w:rFonts w:ascii="HG丸ｺﾞｼｯｸM-PRO" w:eastAsia="HG丸ｺﾞｼｯｸM-PRO" w:hAnsi="HG丸ｺﾞｼｯｸM-PRO" w:hint="eastAsia"/>
          <w:color w:val="FF0000"/>
          <w:sz w:val="27"/>
          <w:szCs w:val="27"/>
        </w:rPr>
        <w:t>みんな</w:t>
      </w:r>
      <w:r w:rsidR="003434BC">
        <w:rPr>
          <w:rFonts w:ascii="HG丸ｺﾞｼｯｸM-PRO" w:eastAsia="HG丸ｺﾞｼｯｸM-PRO" w:hAnsi="HG丸ｺﾞｼｯｸM-PRO" w:hint="eastAsia"/>
          <w:color w:val="FF0000"/>
          <w:sz w:val="27"/>
          <w:szCs w:val="27"/>
        </w:rPr>
        <w:t>で考えて対応させ</w:t>
      </w:r>
      <w:r>
        <w:rPr>
          <w:rFonts w:ascii="HG丸ｺﾞｼｯｸM-PRO" w:eastAsia="HG丸ｺﾞｼｯｸM-PRO" w:hAnsi="HG丸ｺﾞｼｯｸM-PRO" w:hint="eastAsia"/>
          <w:color w:val="FF0000"/>
          <w:sz w:val="27"/>
          <w:szCs w:val="27"/>
        </w:rPr>
        <w:t>ていただいています。</w:t>
      </w:r>
    </w:p>
    <w:p w:rsidR="009C11A5" w:rsidRDefault="009C11A5" w:rsidP="009C11A5">
      <w:pPr>
        <w:rPr>
          <w:rFonts w:ascii="HG丸ｺﾞｼｯｸM-PRO" w:eastAsia="HG丸ｺﾞｼｯｸM-PRO" w:hAnsi="HG丸ｺﾞｼｯｸM-PRO"/>
          <w:sz w:val="27"/>
          <w:szCs w:val="27"/>
        </w:rPr>
      </w:pPr>
    </w:p>
    <w:p w:rsidR="00051E1D" w:rsidRDefault="00051E1D" w:rsidP="009C11A5">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⑧子どもや保護者との意思の疎通や情報伝達のための配慮がなされているか</w:t>
      </w:r>
    </w:p>
    <w:p w:rsidR="00051E1D" w:rsidRDefault="00051E1D" w:rsidP="009C11A5">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・携帯メールなどで連絡してくれるので助かっている。</w:t>
      </w:r>
    </w:p>
    <w:p w:rsidR="00051E1D" w:rsidRPr="00051E1D" w:rsidRDefault="00051E1D" w:rsidP="00051E1D">
      <w:pPr>
        <w:rPr>
          <w:rFonts w:ascii="HG丸ｺﾞｼｯｸM-PRO" w:eastAsia="HG丸ｺﾞｼｯｸM-PRO" w:hAnsi="HG丸ｺﾞｼｯｸM-PRO"/>
          <w:color w:val="FF0000"/>
          <w:sz w:val="27"/>
          <w:szCs w:val="27"/>
        </w:rPr>
      </w:pPr>
      <w:r w:rsidRPr="00051E1D">
        <w:rPr>
          <w:rFonts w:ascii="HG丸ｺﾞｼｯｸM-PRO" w:eastAsia="HG丸ｺﾞｼｯｸM-PRO" w:hAnsi="HG丸ｺﾞｼｯｸM-PRO" w:hint="eastAsia"/>
          <w:color w:val="FF0000"/>
          <w:sz w:val="27"/>
          <w:szCs w:val="27"/>
        </w:rPr>
        <w:t>※いつも S-tep キッズをご利用いただき、ありがとうございます。</w:t>
      </w:r>
    </w:p>
    <w:p w:rsidR="00051E1D" w:rsidRDefault="00051E1D" w:rsidP="00051E1D">
      <w:pPr>
        <w:rPr>
          <w:rFonts w:ascii="HG丸ｺﾞｼｯｸM-PRO" w:eastAsia="HG丸ｺﾞｼｯｸM-PRO" w:hAnsi="HG丸ｺﾞｼｯｸM-PRO"/>
          <w:color w:val="FF0000"/>
          <w:sz w:val="27"/>
          <w:szCs w:val="27"/>
        </w:rPr>
      </w:pPr>
      <w:r w:rsidRPr="00051E1D">
        <w:rPr>
          <w:rFonts w:ascii="HG丸ｺﾞｼｯｸM-PRO" w:eastAsia="HG丸ｺﾞｼｯｸM-PRO" w:hAnsi="HG丸ｺﾞｼｯｸM-PRO" w:hint="eastAsia"/>
          <w:color w:val="FF0000"/>
          <w:sz w:val="27"/>
          <w:szCs w:val="27"/>
        </w:rPr>
        <w:t xml:space="preserve">　</w:t>
      </w:r>
      <w:r>
        <w:rPr>
          <w:rFonts w:ascii="HG丸ｺﾞｼｯｸM-PRO" w:eastAsia="HG丸ｺﾞｼｯｸM-PRO" w:hAnsi="HG丸ｺﾞｼｯｸM-PRO" w:hint="eastAsia"/>
          <w:color w:val="FF0000"/>
          <w:sz w:val="27"/>
          <w:szCs w:val="27"/>
        </w:rPr>
        <w:t>親御さんの予定やその日の状況もあると思いますので、連絡方法、連絡時間などは</w:t>
      </w:r>
    </w:p>
    <w:p w:rsidR="00051E1D" w:rsidRPr="00051E1D" w:rsidRDefault="00051E1D" w:rsidP="00051E1D">
      <w:pPr>
        <w:ind w:firstLineChars="100" w:firstLine="270"/>
        <w:rPr>
          <w:rFonts w:ascii="HG丸ｺﾞｼｯｸM-PRO" w:eastAsia="HG丸ｺﾞｼｯｸM-PRO" w:hAnsi="HG丸ｺﾞｼｯｸM-PRO"/>
          <w:color w:val="FF0000"/>
          <w:sz w:val="27"/>
          <w:szCs w:val="27"/>
        </w:rPr>
      </w:pPr>
      <w:r>
        <w:rPr>
          <w:rFonts w:ascii="HG丸ｺﾞｼｯｸM-PRO" w:eastAsia="HG丸ｺﾞｼｯｸM-PRO" w:hAnsi="HG丸ｺﾞｼｯｸM-PRO" w:hint="eastAsia"/>
          <w:color w:val="FF0000"/>
          <w:sz w:val="27"/>
          <w:szCs w:val="27"/>
        </w:rPr>
        <w:t>事前に相談させていただき、適切なものを活用させていただいています。</w:t>
      </w:r>
    </w:p>
    <w:p w:rsidR="009C11A5" w:rsidRPr="00051E1D" w:rsidRDefault="009C11A5" w:rsidP="009C11A5">
      <w:pPr>
        <w:rPr>
          <w:rFonts w:ascii="HG丸ｺﾞｼｯｸM-PRO" w:eastAsia="HG丸ｺﾞｼｯｸM-PRO" w:hAnsi="HG丸ｺﾞｼｯｸM-PRO"/>
          <w:sz w:val="27"/>
          <w:szCs w:val="27"/>
        </w:rPr>
      </w:pPr>
    </w:p>
    <w:p w:rsidR="00B40AE0" w:rsidRDefault="00B40AE0" w:rsidP="00B40AE0">
      <w:pPr>
        <w:rPr>
          <w:rFonts w:ascii="HG丸ｺﾞｼｯｸM-PRO" w:eastAsia="HG丸ｺﾞｼｯｸM-PRO" w:hAnsi="HG丸ｺﾞｼｯｸM-PRO"/>
          <w:sz w:val="27"/>
          <w:szCs w:val="27"/>
        </w:rPr>
      </w:pPr>
      <w:r w:rsidRPr="00B40AE0">
        <w:rPr>
          <w:rFonts w:ascii="HG丸ｺﾞｼｯｸM-PRO" w:eastAsia="HG丸ｺﾞｼｯｸM-PRO" w:hAnsi="HG丸ｺﾞｼｯｸM-PRO" w:hint="eastAsia"/>
          <w:sz w:val="27"/>
          <w:szCs w:val="27"/>
        </w:rPr>
        <w:t>その他、ご要望</w:t>
      </w:r>
    </w:p>
    <w:p w:rsidR="00B40AE0" w:rsidRDefault="00B40AE0" w:rsidP="00B40AE0">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・連絡帳などをＬＩＮＥなどに送信する形にしてもらえると、ありがたいです。</w:t>
      </w:r>
    </w:p>
    <w:p w:rsidR="00B40AE0" w:rsidRDefault="00B40AE0" w:rsidP="00B40AE0">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・突然の春休みにも関わらず、受け入れてくださり大変助かっています。</w:t>
      </w:r>
    </w:p>
    <w:p w:rsidR="00B40AE0" w:rsidRDefault="00B40AE0" w:rsidP="00B40AE0">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 xml:space="preserve">　ドライバーさんの座席誘導が丁寧で感動しました。</w:t>
      </w:r>
    </w:p>
    <w:p w:rsidR="00FB34F2" w:rsidRDefault="00FB34F2" w:rsidP="00B40AE0">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・多様な活動、丁寧な支援をしていただきありがとうございます。</w:t>
      </w:r>
    </w:p>
    <w:p w:rsidR="00FB34F2" w:rsidRDefault="00FB34F2" w:rsidP="00B40AE0">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・長くお世話になり、ありがとうございました。</w:t>
      </w:r>
    </w:p>
    <w:p w:rsidR="00FB34F2" w:rsidRDefault="00FB34F2" w:rsidP="00B40AE0">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・毎回色々な行事を考えてくださってありがとうございました。</w:t>
      </w:r>
    </w:p>
    <w:p w:rsidR="00FB34F2" w:rsidRDefault="00FB34F2" w:rsidP="00B40AE0">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 xml:space="preserve">　</w:t>
      </w:r>
      <w:r w:rsidR="009C11A5">
        <w:rPr>
          <w:rFonts w:ascii="HG丸ｺﾞｼｯｸM-PRO" w:eastAsia="HG丸ｺﾞｼｯｸM-PRO" w:hAnsi="HG丸ｺﾞｼｯｸM-PRO" w:hint="eastAsia"/>
          <w:sz w:val="27"/>
          <w:szCs w:val="27"/>
        </w:rPr>
        <w:t>デイサービスでお世話になって調理や作業等、出来る事が増えました。</w:t>
      </w:r>
    </w:p>
    <w:p w:rsidR="009C11A5" w:rsidRDefault="009C11A5" w:rsidP="00B40AE0">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 xml:space="preserve">　うちの子は卒業しますが、これからもこの形でやっていただけるのは、親も子も</w:t>
      </w:r>
    </w:p>
    <w:p w:rsidR="009C11A5" w:rsidRPr="009C11A5" w:rsidRDefault="009C11A5" w:rsidP="00B40AE0">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 xml:space="preserve">　楽しいと思うのでがんばってください。</w:t>
      </w:r>
    </w:p>
    <w:sectPr w:rsidR="009C11A5" w:rsidRPr="009C11A5" w:rsidSect="006B2E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D4" w:rsidRDefault="00F026D4" w:rsidP="00CE2F4D">
      <w:r>
        <w:separator/>
      </w:r>
    </w:p>
  </w:endnote>
  <w:endnote w:type="continuationSeparator" w:id="0">
    <w:p w:rsidR="00F026D4" w:rsidRDefault="00F026D4" w:rsidP="00CE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D4" w:rsidRDefault="00F026D4" w:rsidP="00CE2F4D">
      <w:r>
        <w:separator/>
      </w:r>
    </w:p>
  </w:footnote>
  <w:footnote w:type="continuationSeparator" w:id="0">
    <w:p w:rsidR="00F026D4" w:rsidRDefault="00F026D4" w:rsidP="00CE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A2"/>
    <w:rsid w:val="00051E1D"/>
    <w:rsid w:val="00071CA5"/>
    <w:rsid w:val="002956BF"/>
    <w:rsid w:val="003434BC"/>
    <w:rsid w:val="00403A59"/>
    <w:rsid w:val="006B2EA2"/>
    <w:rsid w:val="009C11A5"/>
    <w:rsid w:val="00A31D17"/>
    <w:rsid w:val="00B1601B"/>
    <w:rsid w:val="00B40AE0"/>
    <w:rsid w:val="00CE2F4D"/>
    <w:rsid w:val="00F026D4"/>
    <w:rsid w:val="00FB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089A18-4004-499F-9EB6-845B1661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F4D"/>
    <w:pPr>
      <w:tabs>
        <w:tab w:val="center" w:pos="4252"/>
        <w:tab w:val="right" w:pos="8504"/>
      </w:tabs>
      <w:snapToGrid w:val="0"/>
    </w:pPr>
  </w:style>
  <w:style w:type="character" w:customStyle="1" w:styleId="a4">
    <w:name w:val="ヘッダー (文字)"/>
    <w:basedOn w:val="a0"/>
    <w:link w:val="a3"/>
    <w:uiPriority w:val="99"/>
    <w:rsid w:val="00CE2F4D"/>
  </w:style>
  <w:style w:type="paragraph" w:styleId="a5">
    <w:name w:val="footer"/>
    <w:basedOn w:val="a"/>
    <w:link w:val="a6"/>
    <w:uiPriority w:val="99"/>
    <w:unhideWhenUsed/>
    <w:rsid w:val="00CE2F4D"/>
    <w:pPr>
      <w:tabs>
        <w:tab w:val="center" w:pos="4252"/>
        <w:tab w:val="right" w:pos="8504"/>
      </w:tabs>
      <w:snapToGrid w:val="0"/>
    </w:pPr>
  </w:style>
  <w:style w:type="character" w:customStyle="1" w:styleId="a6">
    <w:name w:val="フッター (文字)"/>
    <w:basedOn w:val="a0"/>
    <w:link w:val="a5"/>
    <w:uiPriority w:val="99"/>
    <w:rsid w:val="00CE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dc:creator>
  <cp:lastModifiedBy>omame</cp:lastModifiedBy>
  <cp:revision>2</cp:revision>
  <dcterms:created xsi:type="dcterms:W3CDTF">2020-04-03T03:06:00Z</dcterms:created>
  <dcterms:modified xsi:type="dcterms:W3CDTF">2020-04-03T03:06:00Z</dcterms:modified>
</cp:coreProperties>
</file>